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EF" w:rsidRPr="004175EF" w:rsidRDefault="004175EF" w:rsidP="00417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7F4780" w:rsidRDefault="007F4780" w:rsidP="007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межрайонной природоохранной прокуратурой по результатам анализа экологической обстановки в Самарской области выявлен фа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</w:t>
      </w:r>
      <w:r w:rsidR="00815334">
        <w:rPr>
          <w:rFonts w:ascii="Times New Roman" w:hAnsi="Times New Roman" w:cs="Times New Roman"/>
          <w:sz w:val="26"/>
          <w:szCs w:val="26"/>
        </w:rPr>
        <w:t xml:space="preserve"> сбр</w:t>
      </w:r>
      <w:proofErr w:type="gramEnd"/>
      <w:r w:rsidR="00815334">
        <w:rPr>
          <w:rFonts w:ascii="Times New Roman" w:hAnsi="Times New Roman" w:cs="Times New Roman"/>
          <w:sz w:val="26"/>
          <w:szCs w:val="26"/>
        </w:rPr>
        <w:t xml:space="preserve">оса сточных вод </w:t>
      </w:r>
      <w:r w:rsidR="00C105BF">
        <w:rPr>
          <w:rFonts w:ascii="Times New Roman" w:hAnsi="Times New Roman" w:cs="Times New Roman"/>
          <w:sz w:val="26"/>
          <w:szCs w:val="26"/>
        </w:rPr>
        <w:t>Куйбышевское водохранилище</w:t>
      </w:r>
      <w:r w:rsidR="00815334">
        <w:rPr>
          <w:rFonts w:ascii="Times New Roman" w:hAnsi="Times New Roman" w:cs="Times New Roman"/>
          <w:sz w:val="26"/>
          <w:szCs w:val="26"/>
        </w:rPr>
        <w:t xml:space="preserve"> без оформленных документов на использование водного объект и разрешения на сброс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5334" w:rsidRDefault="00815334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Прокуратурой установлено, что эксплуатирующей</w:t>
      </w:r>
      <w:r w:rsidR="00C105BF">
        <w:rPr>
          <w:rFonts w:ascii="Times New Roman" w:hAnsi="Times New Roman" w:cs="Times New Roman"/>
          <w:sz w:val="26"/>
          <w:szCs w:val="26"/>
        </w:rPr>
        <w:t xml:space="preserve"> очистные сооружения </w:t>
      </w:r>
      <w:r>
        <w:rPr>
          <w:rFonts w:ascii="Times New Roman" w:hAnsi="Times New Roman" w:cs="Times New Roman"/>
          <w:sz w:val="26"/>
          <w:szCs w:val="26"/>
        </w:rPr>
        <w:t xml:space="preserve"> организацией не принято мер к получению решения о предоставлении водного объекта в пользование и разрешения на сброс загрязняющих веществ в водный объект.</w:t>
      </w:r>
    </w:p>
    <w:p w:rsidR="007F4780" w:rsidRDefault="007F4780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связи с изложенным, по исковому заявлению природоохранной прокуратуры </w:t>
      </w:r>
      <w:r w:rsidR="00C105BF">
        <w:rPr>
          <w:rFonts w:ascii="Times New Roman" w:hAnsi="Times New Roman" w:cs="Times New Roman"/>
          <w:sz w:val="26"/>
          <w:szCs w:val="26"/>
        </w:rPr>
        <w:t xml:space="preserve">Центральным </w:t>
      </w:r>
      <w:r>
        <w:rPr>
          <w:rFonts w:ascii="Times New Roman" w:hAnsi="Times New Roman" w:cs="Times New Roman"/>
          <w:sz w:val="26"/>
          <w:szCs w:val="26"/>
        </w:rPr>
        <w:t xml:space="preserve">районным судом </w:t>
      </w:r>
      <w:r w:rsidR="00220A07">
        <w:rPr>
          <w:rFonts w:ascii="Times New Roman" w:hAnsi="Times New Roman" w:cs="Times New Roman"/>
          <w:sz w:val="26"/>
          <w:szCs w:val="26"/>
        </w:rPr>
        <w:t>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05BF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</w:t>
      </w:r>
      <w:r w:rsidR="00815334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.2017 на </w:t>
      </w:r>
      <w:r w:rsidR="00C105BF">
        <w:rPr>
          <w:rFonts w:ascii="Times New Roman" w:hAnsi="Times New Roman" w:cs="Times New Roman"/>
          <w:sz w:val="26"/>
          <w:szCs w:val="26"/>
        </w:rPr>
        <w:t>ООО</w:t>
      </w:r>
      <w:r w:rsidR="00815334">
        <w:rPr>
          <w:rFonts w:ascii="Times New Roman" w:hAnsi="Times New Roman" w:cs="Times New Roman"/>
          <w:sz w:val="26"/>
          <w:szCs w:val="26"/>
        </w:rPr>
        <w:t xml:space="preserve"> «</w:t>
      </w:r>
      <w:r w:rsidR="00C105BF">
        <w:rPr>
          <w:rFonts w:ascii="Times New Roman" w:hAnsi="Times New Roman" w:cs="Times New Roman"/>
          <w:sz w:val="26"/>
          <w:szCs w:val="26"/>
        </w:rPr>
        <w:t>Комфорт Дом</w:t>
      </w:r>
      <w:r w:rsidR="0081533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возложена обязанность</w:t>
      </w:r>
      <w:r w:rsidR="008153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прекратить сброс сточных вод</w:t>
      </w:r>
      <w:r w:rsidR="00815334">
        <w:rPr>
          <w:rFonts w:ascii="Times New Roman" w:hAnsi="Times New Roman" w:cs="Times New Roman"/>
          <w:sz w:val="26"/>
          <w:szCs w:val="26"/>
        </w:rPr>
        <w:t xml:space="preserve"> в </w:t>
      </w:r>
      <w:r w:rsidR="00C105BF">
        <w:rPr>
          <w:rFonts w:ascii="Times New Roman" w:hAnsi="Times New Roman" w:cs="Times New Roman"/>
          <w:sz w:val="26"/>
          <w:szCs w:val="26"/>
        </w:rPr>
        <w:t>Куйбышевское водохранилища</w:t>
      </w:r>
      <w:r w:rsidR="00815334">
        <w:rPr>
          <w:rFonts w:ascii="Times New Roman" w:hAnsi="Times New Roman" w:cs="Times New Roman"/>
          <w:sz w:val="26"/>
          <w:szCs w:val="26"/>
        </w:rPr>
        <w:t xml:space="preserve"> без оформленных документов на водопользование и разрешения на сброс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5334">
        <w:rPr>
          <w:rFonts w:ascii="Times New Roman" w:hAnsi="Times New Roman" w:cs="Times New Roman"/>
          <w:sz w:val="26"/>
          <w:szCs w:val="26"/>
        </w:rPr>
        <w:t xml:space="preserve">по истечении </w:t>
      </w:r>
      <w:r w:rsidR="00C105B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05BF">
        <w:rPr>
          <w:rFonts w:ascii="Times New Roman" w:hAnsi="Times New Roman" w:cs="Times New Roman"/>
          <w:sz w:val="26"/>
          <w:szCs w:val="26"/>
        </w:rPr>
        <w:t>месяцев</w:t>
      </w:r>
      <w:r>
        <w:rPr>
          <w:rFonts w:ascii="Times New Roman" w:hAnsi="Times New Roman" w:cs="Times New Roman"/>
          <w:sz w:val="26"/>
          <w:szCs w:val="26"/>
        </w:rPr>
        <w:t xml:space="preserve"> с момента вступления решения суда в законную силу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F4780" w:rsidRDefault="007F4780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суда в законную силу в настоящее время не вступило.</w:t>
      </w:r>
    </w:p>
    <w:sectPr w:rsidR="007F4780" w:rsidSect="0019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7EA"/>
    <w:rsid w:val="00055F3B"/>
    <w:rsid w:val="000C3AE6"/>
    <w:rsid w:val="00193BD8"/>
    <w:rsid w:val="00220A07"/>
    <w:rsid w:val="002D087F"/>
    <w:rsid w:val="003F7BF2"/>
    <w:rsid w:val="004175EF"/>
    <w:rsid w:val="00440943"/>
    <w:rsid w:val="0066204C"/>
    <w:rsid w:val="00716A2A"/>
    <w:rsid w:val="007F4780"/>
    <w:rsid w:val="00815334"/>
    <w:rsid w:val="008707C1"/>
    <w:rsid w:val="00883364"/>
    <w:rsid w:val="008F3F42"/>
    <w:rsid w:val="009429C2"/>
    <w:rsid w:val="00AD61C6"/>
    <w:rsid w:val="00BB17EA"/>
    <w:rsid w:val="00C105BF"/>
    <w:rsid w:val="00CB56E7"/>
    <w:rsid w:val="00CF0E37"/>
    <w:rsid w:val="00F44BA1"/>
    <w:rsid w:val="00F47D74"/>
    <w:rsid w:val="00F8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7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087F"/>
  </w:style>
  <w:style w:type="paragraph" w:styleId="a4">
    <w:name w:val="Balloon Text"/>
    <w:basedOn w:val="a"/>
    <w:link w:val="a5"/>
    <w:uiPriority w:val="99"/>
    <w:semiHidden/>
    <w:unhideWhenUsed/>
    <w:rsid w:val="007F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cp:lastPrinted>2017-11-22T11:15:00Z</cp:lastPrinted>
  <dcterms:created xsi:type="dcterms:W3CDTF">2017-11-22T11:18:00Z</dcterms:created>
  <dcterms:modified xsi:type="dcterms:W3CDTF">2017-11-22T11:18:00Z</dcterms:modified>
</cp:coreProperties>
</file>