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CA0B" w14:textId="77777777" w:rsidR="00B476C6" w:rsidRDefault="00B476C6" w:rsidP="00B476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14:paraId="7AF5E368" w14:textId="77777777" w:rsidR="00B476C6" w:rsidRDefault="00B476C6" w:rsidP="00B476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14:paraId="4621FDB3" w14:textId="77777777" w:rsidR="00B476C6" w:rsidRDefault="00B476C6" w:rsidP="00B476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14:paraId="210E8BAE" w14:textId="77777777" w:rsidR="00B476C6" w:rsidRDefault="00B476C6" w:rsidP="00B476C6">
      <w:pPr>
        <w:jc w:val="center"/>
        <w:rPr>
          <w:b/>
          <w:caps/>
          <w:sz w:val="32"/>
          <w:szCs w:val="32"/>
        </w:rPr>
      </w:pPr>
    </w:p>
    <w:p w14:paraId="461148E9" w14:textId="77777777" w:rsidR="00B476C6" w:rsidRDefault="00B476C6" w:rsidP="00B476C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14:paraId="2026DD0D" w14:textId="77777777" w:rsidR="00B476C6" w:rsidRDefault="00B476C6" w:rsidP="00B476C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Старая Рачейка</w:t>
      </w:r>
    </w:p>
    <w:p w14:paraId="0DFAFD5D" w14:textId="77777777" w:rsidR="00B476C6" w:rsidRDefault="00B476C6" w:rsidP="00B476C6">
      <w:pPr>
        <w:jc w:val="center"/>
        <w:rPr>
          <w:b/>
          <w:caps/>
          <w:sz w:val="32"/>
          <w:szCs w:val="32"/>
        </w:rPr>
      </w:pPr>
    </w:p>
    <w:p w14:paraId="70D690C1" w14:textId="77777777" w:rsidR="00B476C6" w:rsidRDefault="00B476C6" w:rsidP="00B476C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727C3040" w14:textId="77777777" w:rsidR="00B476C6" w:rsidRDefault="00B476C6" w:rsidP="00B476C6">
      <w:pPr>
        <w:jc w:val="center"/>
        <w:rPr>
          <w:b/>
          <w:caps/>
          <w:sz w:val="28"/>
          <w:szCs w:val="28"/>
        </w:rPr>
      </w:pPr>
    </w:p>
    <w:p w14:paraId="2153F612" w14:textId="77777777" w:rsidR="00B476C6" w:rsidRDefault="00B476C6" w:rsidP="00B476C6">
      <w:pPr>
        <w:rPr>
          <w:sz w:val="28"/>
          <w:szCs w:val="28"/>
        </w:rPr>
      </w:pPr>
      <w:r>
        <w:rPr>
          <w:sz w:val="28"/>
          <w:szCs w:val="28"/>
        </w:rPr>
        <w:t xml:space="preserve">  «28»   января   2020 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 08 </w:t>
      </w:r>
    </w:p>
    <w:p w14:paraId="2D13DCE4" w14:textId="77777777" w:rsidR="00B476C6" w:rsidRDefault="00B476C6" w:rsidP="00B476C6">
      <w:pPr>
        <w:rPr>
          <w:color w:val="444444"/>
          <w:sz w:val="28"/>
          <w:szCs w:val="28"/>
        </w:rPr>
      </w:pPr>
    </w:p>
    <w:p w14:paraId="6E0DF430" w14:textId="77777777" w:rsidR="00B476C6" w:rsidRDefault="00B476C6" w:rsidP="00B4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 коммунальной инфраструктуры (объектов водоснабжения сельского поселения Старая Рачейка), планируемых к передаче по концессионному соглашению</w:t>
      </w:r>
    </w:p>
    <w:p w14:paraId="285DBBB7" w14:textId="77777777" w:rsidR="00B476C6" w:rsidRDefault="00B476C6" w:rsidP="00B476C6">
      <w:pPr>
        <w:jc w:val="center"/>
        <w:rPr>
          <w:b/>
          <w:sz w:val="28"/>
          <w:szCs w:val="28"/>
        </w:rPr>
      </w:pPr>
    </w:p>
    <w:p w14:paraId="2EF73313" w14:textId="77777777" w:rsidR="00B476C6" w:rsidRDefault="00B476C6" w:rsidP="00B476C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2005г. N 115-ФЗ "О концессионных соглашениях", Федеральным Законом от 07.12.2011 № 416 «О водоснабжении и водоотведении», Федеральным Законом от 06.10.2003 № 131 «Об общих принципах организации местного самоуправления в Российской Федерации», Гражданским Кодексом Российской Федерации, на основании Устава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сельского поселения Старая Рачейка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Старая Рачейка</w:t>
      </w:r>
      <w:r>
        <w:rPr>
          <w:sz w:val="24"/>
          <w:szCs w:val="24"/>
        </w:rPr>
        <w:t xml:space="preserve"> </w:t>
      </w:r>
    </w:p>
    <w:p w14:paraId="5C6F2057" w14:textId="77777777" w:rsidR="00B476C6" w:rsidRDefault="00B476C6" w:rsidP="00B4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E388B8A" w14:textId="77777777" w:rsidR="00B476C6" w:rsidRDefault="00B476C6" w:rsidP="00B4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A4DF01E" w14:textId="77777777" w:rsidR="00B476C6" w:rsidRDefault="00B476C6" w:rsidP="00B476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019793" w14:textId="77777777" w:rsidR="00B476C6" w:rsidRDefault="00B476C6" w:rsidP="00B47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>объектов коммунальной инфраструктуры (</w:t>
      </w:r>
      <w:r>
        <w:rPr>
          <w:rFonts w:ascii="Times New Roman" w:hAnsi="Times New Roman" w:cs="Times New Roman"/>
          <w:sz w:val="28"/>
          <w:szCs w:val="28"/>
        </w:rPr>
        <w:t>объектов водоснабжения сельского поселения Старая Рачейка)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планируемых к передаче по концессионному соглашению 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№ 1). </w:t>
      </w:r>
    </w:p>
    <w:p w14:paraId="7720B2B9" w14:textId="77777777" w:rsidR="00B476C6" w:rsidRDefault="00B476C6" w:rsidP="00B476C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Постановление вступает в силу со дня подписания.</w:t>
      </w:r>
    </w:p>
    <w:p w14:paraId="3C75589F" w14:textId="77777777" w:rsidR="00B476C6" w:rsidRDefault="00B476C6" w:rsidP="00B476C6">
      <w:pPr>
        <w:pStyle w:val="ConsPlusNormal"/>
        <w:widowControl/>
        <w:ind w:firstLine="0"/>
        <w:rPr>
          <w:sz w:val="24"/>
          <w:szCs w:val="24"/>
        </w:rPr>
      </w:pPr>
    </w:p>
    <w:p w14:paraId="7CD59783" w14:textId="77777777" w:rsidR="00B476C6" w:rsidRDefault="00B476C6" w:rsidP="00B476C6">
      <w:pPr>
        <w:pStyle w:val="ConsPlusNormal"/>
        <w:widowControl/>
        <w:ind w:firstLine="0"/>
        <w:rPr>
          <w:sz w:val="24"/>
          <w:szCs w:val="24"/>
        </w:rPr>
      </w:pPr>
    </w:p>
    <w:p w14:paraId="29226EEF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2906817F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     И.А.Стулков</w:t>
      </w:r>
    </w:p>
    <w:p w14:paraId="79A2A13A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6F1021D5" w14:textId="77777777" w:rsidR="00B476C6" w:rsidRDefault="00B476C6" w:rsidP="00B476C6">
      <w:pPr>
        <w:rPr>
          <w:b/>
          <w:sz w:val="28"/>
          <w:szCs w:val="28"/>
        </w:rPr>
      </w:pPr>
    </w:p>
    <w:p w14:paraId="58EEDAA5" w14:textId="77777777" w:rsidR="00B476C6" w:rsidRDefault="00B476C6" w:rsidP="00B476C6">
      <w:pPr>
        <w:rPr>
          <w:sz w:val="28"/>
          <w:szCs w:val="28"/>
        </w:rPr>
      </w:pPr>
    </w:p>
    <w:p w14:paraId="5E46C5EE" w14:textId="77777777" w:rsidR="00B476C6" w:rsidRDefault="00B476C6" w:rsidP="00B476C6">
      <w:pPr>
        <w:rPr>
          <w:color w:val="444444"/>
          <w:sz w:val="28"/>
          <w:szCs w:val="28"/>
        </w:rPr>
      </w:pPr>
    </w:p>
    <w:p w14:paraId="5C241B11" w14:textId="77777777" w:rsidR="00B476C6" w:rsidRDefault="00B476C6" w:rsidP="00B476C6">
      <w:pPr>
        <w:rPr>
          <w:color w:val="444444"/>
          <w:sz w:val="28"/>
          <w:szCs w:val="28"/>
        </w:rPr>
      </w:pPr>
    </w:p>
    <w:p w14:paraId="702F52AF" w14:textId="77777777" w:rsidR="00B476C6" w:rsidRDefault="00B476C6" w:rsidP="00B476C6">
      <w:pPr>
        <w:rPr>
          <w:color w:val="444444"/>
          <w:sz w:val="28"/>
          <w:szCs w:val="28"/>
        </w:rPr>
      </w:pPr>
    </w:p>
    <w:p w14:paraId="6283F8E9" w14:textId="77777777" w:rsidR="00B476C6" w:rsidRDefault="00B476C6" w:rsidP="00B476C6">
      <w:pPr>
        <w:rPr>
          <w:rFonts w:ascii="Calibri" w:eastAsia="Calibri" w:hAnsi="Calibri"/>
          <w:sz w:val="22"/>
          <w:szCs w:val="22"/>
          <w:lang w:eastAsia="en-US"/>
        </w:rPr>
      </w:pPr>
    </w:p>
    <w:p w14:paraId="7BF0EDDD" w14:textId="77777777" w:rsidR="00B476C6" w:rsidRDefault="00B476C6" w:rsidP="00B476C6">
      <w:pPr>
        <w:rPr>
          <w:rFonts w:ascii="Calibri" w:eastAsia="Calibri" w:hAnsi="Calibri"/>
          <w:sz w:val="22"/>
          <w:szCs w:val="22"/>
          <w:lang w:eastAsia="en-US"/>
        </w:rPr>
      </w:pPr>
    </w:p>
    <w:p w14:paraId="64E234B7" w14:textId="77777777" w:rsidR="00B476C6" w:rsidRDefault="00B476C6" w:rsidP="00B476C6">
      <w:pPr>
        <w:rPr>
          <w:rFonts w:ascii="Calibri" w:eastAsia="Calibri" w:hAnsi="Calibri"/>
          <w:sz w:val="22"/>
          <w:szCs w:val="22"/>
          <w:lang w:eastAsia="en-US"/>
        </w:rPr>
      </w:pPr>
    </w:p>
    <w:p w14:paraId="550D2D04" w14:textId="77777777" w:rsidR="00B476C6" w:rsidRDefault="00B476C6" w:rsidP="00B476C6">
      <w:pPr>
        <w:rPr>
          <w:rFonts w:ascii="Calibri" w:eastAsia="Calibri" w:hAnsi="Calibri"/>
          <w:sz w:val="22"/>
          <w:szCs w:val="22"/>
          <w:lang w:eastAsia="en-US"/>
        </w:rPr>
      </w:pPr>
    </w:p>
    <w:p w14:paraId="7584D8CD" w14:textId="77777777" w:rsidR="00B476C6" w:rsidRDefault="00B476C6" w:rsidP="00B476C6">
      <w:pPr>
        <w:rPr>
          <w:rFonts w:ascii="Calibri" w:eastAsia="Calibri" w:hAnsi="Calibri"/>
          <w:sz w:val="22"/>
          <w:szCs w:val="22"/>
          <w:lang w:eastAsia="en-US"/>
        </w:rPr>
      </w:pPr>
    </w:p>
    <w:p w14:paraId="047E3553" w14:textId="77777777" w:rsidR="00B476C6" w:rsidRDefault="00B476C6" w:rsidP="00B476C6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t>Приложение №1 к постановлению</w:t>
      </w:r>
    </w:p>
    <w:p w14:paraId="78D06693" w14:textId="77777777" w:rsidR="00B476C6" w:rsidRDefault="00B476C6" w:rsidP="00B476C6">
      <w:pPr>
        <w:jc w:val="right"/>
      </w:pPr>
      <w:r>
        <w:t xml:space="preserve">№ 08 от 28.01.2020 г.                                                                                                                     сельского поселения Старая Рачейка </w:t>
      </w:r>
    </w:p>
    <w:p w14:paraId="6DFC02CC" w14:textId="77777777" w:rsidR="00B476C6" w:rsidRDefault="00B476C6" w:rsidP="00B476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78042D70" w14:textId="77777777" w:rsidR="00B476C6" w:rsidRDefault="00B476C6" w:rsidP="00B476C6">
      <w:pPr>
        <w:rPr>
          <w:sz w:val="28"/>
          <w:szCs w:val="28"/>
        </w:rPr>
      </w:pPr>
    </w:p>
    <w:p w14:paraId="53502017" w14:textId="77777777" w:rsidR="00B476C6" w:rsidRDefault="00B476C6" w:rsidP="00B476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3EBFCAE" w14:textId="77777777" w:rsidR="00B476C6" w:rsidRDefault="00B476C6" w:rsidP="00B476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14:paraId="4F496F62" w14:textId="77777777" w:rsidR="00B476C6" w:rsidRDefault="00B476C6" w:rsidP="00B476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Водопроводные сети  сельского поселения  Старая Рачейка</w:t>
      </w: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949"/>
        <w:gridCol w:w="2373"/>
        <w:gridCol w:w="2353"/>
      </w:tblGrid>
      <w:tr w:rsidR="00B476C6" w14:paraId="5194DB1C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EA14" w14:textId="77777777" w:rsidR="00B476C6" w:rsidRDefault="00B476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D52F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6B4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Протяженность, п.м.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D6B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B476C6" w14:paraId="0CE7D493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A234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758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Водопроводная сеть с. Старая Рачейка по ул. Карла Маркса, Гагарина, Молодежная, Полевая,Кирова и  Песчаная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2EB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E2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</w:tr>
      <w:tr w:rsidR="00B476C6" w14:paraId="676AF740" w14:textId="77777777" w:rsidTr="00B476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1CD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14:paraId="1461AA5F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01D1AA4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5E7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Водопроводная сеть с. Старая Рачейка ул. Щеглова</w:t>
            </w:r>
          </w:p>
          <w:p w14:paraId="724F7AC8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FA8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A8A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  <w:p w14:paraId="5F75995F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3D89B82A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</w:tr>
      <w:tr w:rsidR="00B476C6" w14:paraId="088AF788" w14:textId="77777777" w:rsidTr="00B476C6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3D8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14:paraId="3EE37708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375A454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6054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Водопроводная сеть, с. Смолькино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E71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3A4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B476C6" w14:paraId="6452AC27" w14:textId="77777777" w:rsidTr="00B476C6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4C9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DEB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Водонапорная сеть с.Старая Рачейка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6D1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39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</w:tr>
    </w:tbl>
    <w:p w14:paraId="52A34C21" w14:textId="77777777" w:rsidR="00B476C6" w:rsidRDefault="00B476C6" w:rsidP="00B476C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</w:p>
    <w:p w14:paraId="5DAC6068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АРТЕЗИАНСКИЕ СКВАЖИНЫ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4009"/>
        <w:gridCol w:w="2309"/>
        <w:gridCol w:w="2358"/>
      </w:tblGrid>
      <w:tr w:rsidR="00B476C6" w14:paraId="18C3E489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E7E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327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EA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Глубина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53F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B476C6" w14:paraId="77ECB12E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1CA9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3E6A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Артезианская скважина с. Старая Рачейка ул. Молодежная, д.2 «з»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2C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D41F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</w:tr>
      <w:tr w:rsidR="00B476C6" w14:paraId="477D267A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1EB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0DC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Артезианская скважина № 5901, №5902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7B77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3B2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B476C6" w14:paraId="06F8EFE7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F1F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2376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Артезианские скважины в количестве 3шт.( № 5994, №5995, №5988)с.Старая Рачейка, ул.Полевая,3Б,3Г,3В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4F71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959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</w:tr>
      <w:tr w:rsidR="00B476C6" w14:paraId="5195BBBA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69C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02A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Артезианская скважина -1шт</w:t>
            </w:r>
          </w:p>
          <w:p w14:paraId="2866954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11436, адрес: сСтарая Рачейка, ул.Щеглова, 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344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C43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</w:tr>
    </w:tbl>
    <w:p w14:paraId="784FA0B0" w14:textId="77777777" w:rsidR="00B476C6" w:rsidRDefault="00B476C6" w:rsidP="00B476C6">
      <w:pPr>
        <w:rPr>
          <w:rFonts w:eastAsia="Calibri"/>
          <w:b/>
          <w:sz w:val="28"/>
          <w:szCs w:val="28"/>
          <w:lang w:eastAsia="en-US"/>
        </w:rPr>
      </w:pPr>
    </w:p>
    <w:p w14:paraId="21D48324" w14:textId="77777777" w:rsidR="00B476C6" w:rsidRDefault="00B476C6" w:rsidP="00B476C6">
      <w:pPr>
        <w:rPr>
          <w:b/>
          <w:sz w:val="28"/>
          <w:szCs w:val="28"/>
        </w:rPr>
      </w:pPr>
    </w:p>
    <w:p w14:paraId="70B7B1A6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935"/>
        <w:gridCol w:w="2388"/>
        <w:gridCol w:w="2353"/>
      </w:tblGrid>
      <w:tr w:rsidR="00B476C6" w14:paraId="6EA1B540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28A3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CE74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EC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Высота(площадь)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5BE" w14:textId="77777777" w:rsidR="00B476C6" w:rsidRDefault="00B476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B476C6" w14:paraId="2F91EE0D" w14:textId="77777777" w:rsidTr="00B47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02D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5CB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Водонапорная башня №1 с. Старая Рачейка, ул. Щеглова, д.2Б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7F4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21.7 кв.м(площадь)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E1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</w:tr>
      <w:tr w:rsidR="00B476C6" w14:paraId="26BEA577" w14:textId="77777777" w:rsidTr="00B476C6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21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14:paraId="479BFC7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46301FFE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1BCE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Водонапорная башня  №1 с. Смолькино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11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м.( высота)</w:t>
            </w:r>
          </w:p>
          <w:p w14:paraId="06E7D4E7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06DF665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7823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</w:tr>
      <w:tr w:rsidR="00B476C6" w14:paraId="20F8DF75" w14:textId="77777777" w:rsidTr="00B476C6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9C65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  <w:p w14:paraId="4922CA8C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4070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Водонапорная башня №2,Старая Рачейка, ул. Полевая, 3Д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1E3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 кв.м(площадь застройки)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6C33" w14:textId="77777777" w:rsidR="00B476C6" w:rsidRDefault="00B476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</w:tr>
    </w:tbl>
    <w:p w14:paraId="06A159CF" w14:textId="77777777" w:rsidR="00B476C6" w:rsidRDefault="00B476C6" w:rsidP="00B476C6">
      <w:pPr>
        <w:rPr>
          <w:rFonts w:eastAsia="Calibri"/>
          <w:b/>
          <w:sz w:val="28"/>
          <w:szCs w:val="28"/>
          <w:lang w:eastAsia="en-US"/>
        </w:rPr>
      </w:pPr>
    </w:p>
    <w:p w14:paraId="76FF068E" w14:textId="77777777" w:rsidR="00B476C6" w:rsidRDefault="00B476C6" w:rsidP="00B476C6">
      <w:pPr>
        <w:rPr>
          <w:b/>
          <w:sz w:val="28"/>
          <w:szCs w:val="28"/>
        </w:rPr>
      </w:pPr>
    </w:p>
    <w:p w14:paraId="30AB63CF" w14:textId="77777777" w:rsidR="00B476C6" w:rsidRDefault="00B476C6" w:rsidP="00B476C6">
      <w:pPr>
        <w:rPr>
          <w:b/>
          <w:sz w:val="28"/>
          <w:szCs w:val="28"/>
        </w:rPr>
      </w:pPr>
    </w:p>
    <w:p w14:paraId="3A20B72B" w14:textId="77777777" w:rsidR="00B476C6" w:rsidRDefault="00B476C6" w:rsidP="00B476C6">
      <w:pPr>
        <w:rPr>
          <w:b/>
          <w:sz w:val="28"/>
          <w:szCs w:val="28"/>
        </w:rPr>
      </w:pPr>
    </w:p>
    <w:p w14:paraId="141FC497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21C591C6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     И.А.Стулков</w:t>
      </w:r>
    </w:p>
    <w:p w14:paraId="33762642" w14:textId="77777777" w:rsidR="00B476C6" w:rsidRDefault="00B476C6" w:rsidP="00B47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6A676D6" w14:textId="77777777" w:rsidR="00B476C6" w:rsidRDefault="00B476C6" w:rsidP="00B476C6">
      <w:pPr>
        <w:rPr>
          <w:b/>
          <w:sz w:val="28"/>
          <w:szCs w:val="28"/>
        </w:rPr>
      </w:pPr>
    </w:p>
    <w:p w14:paraId="4B29C6CF" w14:textId="77777777" w:rsidR="00B476C6" w:rsidRDefault="00B476C6" w:rsidP="00B476C6">
      <w:pPr>
        <w:rPr>
          <w:rFonts w:eastAsia="Calibri"/>
          <w:b/>
          <w:sz w:val="28"/>
          <w:szCs w:val="28"/>
          <w:lang w:eastAsia="en-US"/>
        </w:rPr>
      </w:pPr>
    </w:p>
    <w:p w14:paraId="1CBCCF97" w14:textId="77777777" w:rsidR="00B476C6" w:rsidRDefault="00B476C6" w:rsidP="00B476C6">
      <w:pPr>
        <w:rPr>
          <w:rFonts w:ascii="Calibri" w:hAnsi="Calibri"/>
          <w:sz w:val="22"/>
          <w:szCs w:val="22"/>
        </w:rPr>
      </w:pPr>
    </w:p>
    <w:p w14:paraId="127485E9" w14:textId="77777777" w:rsidR="00B476C6" w:rsidRDefault="00B476C6" w:rsidP="00B476C6"/>
    <w:p w14:paraId="1B41FC03" w14:textId="77777777" w:rsidR="00B476C6" w:rsidRDefault="00B476C6" w:rsidP="00B476C6"/>
    <w:p w14:paraId="4D6DB3B0" w14:textId="77777777" w:rsidR="00B476C6" w:rsidRDefault="00B476C6" w:rsidP="00B476C6"/>
    <w:p w14:paraId="04935469" w14:textId="77777777" w:rsidR="00B476C6" w:rsidRDefault="00B476C6" w:rsidP="00B476C6"/>
    <w:p w14:paraId="231A0215" w14:textId="77777777" w:rsidR="00B476C6" w:rsidRDefault="00B476C6" w:rsidP="00B476C6"/>
    <w:p w14:paraId="37CEB379" w14:textId="77777777" w:rsidR="00B476C6" w:rsidRDefault="00B476C6" w:rsidP="00B476C6"/>
    <w:p w14:paraId="0FC80C9D" w14:textId="77777777" w:rsidR="00B476C6" w:rsidRDefault="00B476C6" w:rsidP="00B476C6"/>
    <w:p w14:paraId="0898ACD8" w14:textId="77777777" w:rsidR="00B476C6" w:rsidRDefault="00B476C6" w:rsidP="00B476C6"/>
    <w:p w14:paraId="642B8AB8" w14:textId="77777777" w:rsidR="00B476C6" w:rsidRDefault="00B476C6" w:rsidP="00B476C6"/>
    <w:p w14:paraId="7575B425" w14:textId="77777777" w:rsidR="00B476C6" w:rsidRDefault="00B476C6" w:rsidP="00B476C6"/>
    <w:p w14:paraId="3F8CE095" w14:textId="77777777" w:rsidR="00B476C6" w:rsidRDefault="00B476C6" w:rsidP="00B476C6"/>
    <w:p w14:paraId="3C757E8E" w14:textId="77777777" w:rsidR="00843EB7" w:rsidRDefault="00843EB7"/>
    <w:sectPr w:rsidR="008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B7"/>
    <w:rsid w:val="00843EB7"/>
    <w:rsid w:val="00B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080C-2551-40A5-A6AE-208EF35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76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3</cp:revision>
  <dcterms:created xsi:type="dcterms:W3CDTF">2021-02-05T06:52:00Z</dcterms:created>
  <dcterms:modified xsi:type="dcterms:W3CDTF">2021-02-05T06:52:00Z</dcterms:modified>
</cp:coreProperties>
</file>